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D0" w:rsidRPr="00F70FD8" w:rsidRDefault="00F70FD8" w:rsidP="00F70FD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70FD8">
        <w:rPr>
          <w:rFonts w:ascii="Times New Roman" w:hAnsi="Times New Roman" w:cs="Times New Roman"/>
          <w:b/>
          <w:sz w:val="28"/>
          <w:lang w:val="kk-KZ"/>
        </w:rPr>
        <w:t>0012</w:t>
      </w:r>
    </w:p>
    <w:p w:rsidR="00F70FD8" w:rsidRDefault="00F70FD8" w:rsidP="00F70FD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70FD8">
        <w:rPr>
          <w:rFonts w:ascii="Times New Roman" w:hAnsi="Times New Roman" w:cs="Times New Roman"/>
          <w:b/>
          <w:sz w:val="28"/>
          <w:lang w:val="kk-KZ"/>
        </w:rPr>
        <w:t>Кешірімділік</w:t>
      </w:r>
    </w:p>
    <w:p w:rsidR="00F70FD8" w:rsidRDefault="00F70FD8" w:rsidP="00993767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Иса бізді кешірімге де үйретті.</w:t>
      </w:r>
      <w:r w:rsidR="00993767" w:rsidRPr="00993767">
        <w:rPr>
          <w:lang w:val="kk-KZ"/>
        </w:rPr>
        <w:t xml:space="preserve"> </w:t>
      </w:r>
      <w:r w:rsidR="00993767">
        <w:rPr>
          <w:rFonts w:ascii="Times New Roman" w:hAnsi="Times New Roman" w:cs="Times New Roman"/>
          <w:sz w:val="28"/>
          <w:lang w:val="kk-KZ"/>
        </w:rPr>
        <w:t>Ол: «</w:t>
      </w:r>
      <w:r w:rsidR="00993767" w:rsidRPr="00993767">
        <w:rPr>
          <w:rFonts w:ascii="Times New Roman" w:hAnsi="Times New Roman" w:cs="Times New Roman"/>
          <w:sz w:val="28"/>
          <w:lang w:val="kk-KZ"/>
        </w:rPr>
        <w:t>Бізге күнә ж</w:t>
      </w:r>
      <w:r w:rsidR="00993767">
        <w:rPr>
          <w:rFonts w:ascii="Times New Roman" w:hAnsi="Times New Roman" w:cs="Times New Roman"/>
          <w:sz w:val="28"/>
          <w:lang w:val="kk-KZ"/>
        </w:rPr>
        <w:t xml:space="preserve">асаған әркімді кешіргеніміздей, Сен де күнәларымызды кешіре гөр!» - деді. </w:t>
      </w:r>
      <w:r w:rsidR="00F151AA" w:rsidRPr="00F151AA">
        <w:rPr>
          <w:rFonts w:ascii="Times New Roman" w:hAnsi="Times New Roman" w:cs="Times New Roman"/>
          <w:sz w:val="28"/>
          <w:lang w:val="kk-KZ"/>
        </w:rPr>
        <w:t>Англикан діні</w:t>
      </w:r>
      <w:r w:rsidR="00F151AA">
        <w:rPr>
          <w:rFonts w:ascii="Times New Roman" w:hAnsi="Times New Roman" w:cs="Times New Roman"/>
          <w:sz w:val="28"/>
          <w:lang w:val="kk-KZ"/>
        </w:rPr>
        <w:t>нің</w:t>
      </w:r>
      <w:r w:rsidR="00F151AA" w:rsidRPr="00F151AA">
        <w:rPr>
          <w:rFonts w:ascii="Times New Roman" w:hAnsi="Times New Roman" w:cs="Times New Roman"/>
          <w:sz w:val="28"/>
          <w:lang w:val="kk-KZ"/>
        </w:rPr>
        <w:t xml:space="preserve"> </w:t>
      </w:r>
      <w:r w:rsidR="00993767" w:rsidRPr="00993767">
        <w:rPr>
          <w:rFonts w:ascii="Times New Roman" w:hAnsi="Times New Roman" w:cs="Times New Roman"/>
          <w:sz w:val="28"/>
          <w:lang w:val="kk-KZ"/>
        </w:rPr>
        <w:t xml:space="preserve">«Жалпы </w:t>
      </w:r>
      <w:r w:rsidR="00993767">
        <w:rPr>
          <w:rFonts w:ascii="Times New Roman" w:hAnsi="Times New Roman" w:cs="Times New Roman"/>
          <w:sz w:val="28"/>
          <w:lang w:val="kk-KZ"/>
        </w:rPr>
        <w:t xml:space="preserve">мінажаттар </w:t>
      </w:r>
      <w:r w:rsidR="00993767" w:rsidRPr="00993767">
        <w:rPr>
          <w:rFonts w:ascii="Times New Roman" w:hAnsi="Times New Roman" w:cs="Times New Roman"/>
          <w:sz w:val="28"/>
          <w:lang w:val="kk-KZ"/>
        </w:rPr>
        <w:t>кітабы</w:t>
      </w:r>
      <w:r w:rsidR="00F151AA">
        <w:rPr>
          <w:rFonts w:ascii="Times New Roman" w:hAnsi="Times New Roman" w:cs="Times New Roman"/>
          <w:sz w:val="28"/>
          <w:lang w:val="kk-KZ"/>
        </w:rPr>
        <w:t xml:space="preserve">нда», </w:t>
      </w:r>
      <w:r w:rsidR="00993767">
        <w:rPr>
          <w:rFonts w:ascii="Times New Roman" w:hAnsi="Times New Roman" w:cs="Times New Roman"/>
          <w:sz w:val="28"/>
          <w:lang w:val="kk-KZ"/>
        </w:rPr>
        <w:t>мінажаттың осы жерінде</w:t>
      </w:r>
      <w:r w:rsidR="00993767" w:rsidRPr="00993767">
        <w:rPr>
          <w:rFonts w:ascii="Times New Roman" w:hAnsi="Times New Roman" w:cs="Times New Roman"/>
          <w:sz w:val="28"/>
          <w:lang w:val="kk-KZ"/>
        </w:rPr>
        <w:t xml:space="preserve"> «қылмыс» сөзі қолданылады</w:t>
      </w:r>
      <w:r w:rsidR="00993767">
        <w:rPr>
          <w:rFonts w:ascii="Times New Roman" w:hAnsi="Times New Roman" w:cs="Times New Roman"/>
          <w:sz w:val="28"/>
          <w:lang w:val="kk-KZ"/>
        </w:rPr>
        <w:t>.</w:t>
      </w:r>
      <w:r w:rsidR="00993767" w:rsidRPr="00993767">
        <w:rPr>
          <w:rFonts w:ascii="Times New Roman" w:hAnsi="Times New Roman" w:cs="Times New Roman"/>
          <w:sz w:val="28"/>
          <w:lang w:val="kk-KZ"/>
        </w:rPr>
        <w:t xml:space="preserve"> </w:t>
      </w:r>
      <w:r w:rsidR="00993767">
        <w:rPr>
          <w:rFonts w:ascii="Times New Roman" w:hAnsi="Times New Roman" w:cs="Times New Roman"/>
          <w:sz w:val="28"/>
          <w:lang w:val="kk-KZ"/>
        </w:rPr>
        <w:t>Б</w:t>
      </w:r>
      <w:r w:rsidR="00993767" w:rsidRPr="00993767">
        <w:rPr>
          <w:rFonts w:ascii="Times New Roman" w:hAnsi="Times New Roman" w:cs="Times New Roman"/>
          <w:sz w:val="28"/>
          <w:lang w:val="kk-KZ"/>
        </w:rPr>
        <w:t>із осы сөздің аудармасын Лұқа</w:t>
      </w:r>
      <w:r w:rsidR="00993767">
        <w:rPr>
          <w:rFonts w:ascii="Times New Roman" w:hAnsi="Times New Roman" w:cs="Times New Roman"/>
          <w:sz w:val="28"/>
          <w:lang w:val="kk-KZ"/>
        </w:rPr>
        <w:t xml:space="preserve"> жазған Ізгі хабар кітабындағы</w:t>
      </w:r>
      <w:r w:rsidR="00993767" w:rsidRPr="00993767">
        <w:rPr>
          <w:rFonts w:ascii="Times New Roman" w:hAnsi="Times New Roman" w:cs="Times New Roman"/>
          <w:sz w:val="28"/>
          <w:lang w:val="kk-KZ"/>
        </w:rPr>
        <w:t xml:space="preserve"> </w:t>
      </w:r>
      <w:r w:rsidR="00510CF8">
        <w:rPr>
          <w:rFonts w:ascii="Times New Roman" w:hAnsi="Times New Roman" w:cs="Times New Roman"/>
          <w:sz w:val="28"/>
          <w:lang w:val="kk-KZ"/>
        </w:rPr>
        <w:t xml:space="preserve">мінажатпен </w:t>
      </w:r>
      <w:r w:rsidR="00993767" w:rsidRPr="00993767">
        <w:rPr>
          <w:rFonts w:ascii="Times New Roman" w:hAnsi="Times New Roman" w:cs="Times New Roman"/>
          <w:sz w:val="28"/>
          <w:lang w:val="kk-KZ"/>
        </w:rPr>
        <w:t xml:space="preserve">салыстырған кезде, </w:t>
      </w:r>
      <w:r w:rsidR="00510CF8">
        <w:rPr>
          <w:rFonts w:ascii="Times New Roman" w:hAnsi="Times New Roman" w:cs="Times New Roman"/>
          <w:sz w:val="28"/>
          <w:lang w:val="kk-KZ"/>
        </w:rPr>
        <w:t>біз</w:t>
      </w:r>
      <w:r w:rsidR="00F151AA">
        <w:rPr>
          <w:rFonts w:ascii="Times New Roman" w:hAnsi="Times New Roman" w:cs="Times New Roman"/>
          <w:sz w:val="28"/>
          <w:lang w:val="kk-KZ"/>
        </w:rPr>
        <w:t>,</w:t>
      </w:r>
      <w:r w:rsidR="00E7449D">
        <w:rPr>
          <w:rFonts w:ascii="Times New Roman" w:hAnsi="Times New Roman" w:cs="Times New Roman"/>
          <w:sz w:val="28"/>
          <w:lang w:val="kk-KZ"/>
        </w:rPr>
        <w:t xml:space="preserve"> Құдайдан</w:t>
      </w:r>
      <w:r w:rsidR="00F151AA">
        <w:rPr>
          <w:rFonts w:ascii="Times New Roman" w:hAnsi="Times New Roman" w:cs="Times New Roman"/>
          <w:sz w:val="28"/>
          <w:lang w:val="kk-KZ"/>
        </w:rPr>
        <w:t>,</w:t>
      </w:r>
      <w:r w:rsidR="00E7449D">
        <w:rPr>
          <w:rFonts w:ascii="Times New Roman" w:hAnsi="Times New Roman" w:cs="Times New Roman"/>
          <w:sz w:val="28"/>
          <w:lang w:val="kk-KZ"/>
        </w:rPr>
        <w:t xml:space="preserve"> Оның біздің өмірімізге деген еркін бұзғанымыз үшін кешірім сұрау керек екендігіміз анық. Бұның мағынасы – біз б</w:t>
      </w:r>
      <w:r w:rsidR="00510CF8">
        <w:rPr>
          <w:rFonts w:ascii="Times New Roman" w:hAnsi="Times New Roman" w:cs="Times New Roman"/>
          <w:sz w:val="28"/>
          <w:lang w:val="kk-KZ"/>
        </w:rPr>
        <w:t>асқа адамдардың күнәлары емес, өзіміз жасаған күнәларымыз үшін кешірім сұрай</w:t>
      </w:r>
      <w:r w:rsidR="00E7449D">
        <w:rPr>
          <w:rFonts w:ascii="Times New Roman" w:hAnsi="Times New Roman" w:cs="Times New Roman"/>
          <w:sz w:val="28"/>
          <w:lang w:val="kk-KZ"/>
        </w:rPr>
        <w:t>мыз.</w:t>
      </w:r>
    </w:p>
    <w:p w:rsidR="00DA6DB4" w:rsidRDefault="00DA6DB4" w:rsidP="00DA6DB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Біз осылай мінажат етуіміз керек: «Азғырылуымызға жол бермей, бізді жамандықтан сақтай гөр</w:t>
      </w:r>
      <w:r w:rsidRPr="00DA6DB4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Pr="00DA6DB4">
        <w:rPr>
          <w:rFonts w:ascii="Times New Roman" w:hAnsi="Times New Roman" w:cs="Times New Roman"/>
          <w:sz w:val="28"/>
          <w:lang w:val="kk-KZ"/>
        </w:rPr>
        <w:t>Мұнда</w:t>
      </w:r>
      <w:r w:rsidR="00B25B2C">
        <w:rPr>
          <w:rFonts w:ascii="Times New Roman" w:hAnsi="Times New Roman" w:cs="Times New Roman"/>
          <w:sz w:val="28"/>
          <w:lang w:val="kk-KZ"/>
        </w:rPr>
        <w:t>,</w:t>
      </w:r>
      <w:r w:rsidRPr="00DA6DB4">
        <w:rPr>
          <w:rFonts w:ascii="Times New Roman" w:hAnsi="Times New Roman" w:cs="Times New Roman"/>
          <w:sz w:val="28"/>
          <w:lang w:val="kk-KZ"/>
        </w:rPr>
        <w:t xml:space="preserve"> Иса</w:t>
      </w:r>
      <w:r w:rsidR="00B25B2C">
        <w:rPr>
          <w:rFonts w:ascii="Times New Roman" w:hAnsi="Times New Roman" w:cs="Times New Roman"/>
          <w:sz w:val="28"/>
          <w:lang w:val="kk-KZ"/>
        </w:rPr>
        <w:t>,</w:t>
      </w:r>
      <w:r w:rsidRPr="00DA6DB4">
        <w:rPr>
          <w:rFonts w:ascii="Times New Roman" w:hAnsi="Times New Roman" w:cs="Times New Roman"/>
          <w:sz w:val="28"/>
          <w:lang w:val="kk-KZ"/>
        </w:rPr>
        <w:t xml:space="preserve"> бізді </w:t>
      </w:r>
      <w:r>
        <w:rPr>
          <w:rFonts w:ascii="Times New Roman" w:hAnsi="Times New Roman" w:cs="Times New Roman"/>
          <w:sz w:val="28"/>
          <w:lang w:val="kk-KZ"/>
        </w:rPr>
        <w:t>сынақтарға ұшырамау</w:t>
      </w:r>
      <w:r w:rsidR="00B25B2C">
        <w:rPr>
          <w:rFonts w:ascii="Times New Roman" w:hAnsi="Times New Roman" w:cs="Times New Roman"/>
          <w:sz w:val="28"/>
          <w:lang w:val="kk-KZ"/>
        </w:rPr>
        <w:t>ым</w:t>
      </w:r>
      <w:r>
        <w:rPr>
          <w:rFonts w:ascii="Times New Roman" w:hAnsi="Times New Roman" w:cs="Times New Roman"/>
          <w:sz w:val="28"/>
          <w:lang w:val="kk-KZ"/>
        </w:rPr>
        <w:t xml:space="preserve">ыз үшін мінажат </w:t>
      </w:r>
      <w:r w:rsidRPr="00DA6DB4">
        <w:rPr>
          <w:rFonts w:ascii="Times New Roman" w:hAnsi="Times New Roman" w:cs="Times New Roman"/>
          <w:sz w:val="28"/>
          <w:lang w:val="kk-KZ"/>
        </w:rPr>
        <w:t xml:space="preserve">етуге шақырады, </w:t>
      </w:r>
      <w:r>
        <w:rPr>
          <w:rFonts w:ascii="Times New Roman" w:hAnsi="Times New Roman" w:cs="Times New Roman"/>
          <w:sz w:val="28"/>
          <w:lang w:val="kk-KZ"/>
        </w:rPr>
        <w:t>қайта, Құдайдың өмірімізге дейін қорғанын</w:t>
      </w:r>
      <w:r w:rsidR="00B25B2C">
        <w:rPr>
          <w:rFonts w:ascii="Times New Roman" w:hAnsi="Times New Roman" w:cs="Times New Roman"/>
          <w:sz w:val="28"/>
          <w:lang w:val="kk-KZ"/>
        </w:rPr>
        <w:t xml:space="preserve"> сұрауымыз керек. </w:t>
      </w:r>
      <w:r w:rsidR="00CD067F">
        <w:rPr>
          <w:rFonts w:ascii="Times New Roman" w:hAnsi="Times New Roman" w:cs="Times New Roman"/>
          <w:sz w:val="28"/>
          <w:lang w:val="kk-KZ"/>
        </w:rPr>
        <w:t>К</w:t>
      </w:r>
      <w:r w:rsidR="00CD067F" w:rsidRPr="00CD067F">
        <w:rPr>
          <w:rFonts w:ascii="Times New Roman" w:hAnsi="Times New Roman" w:cs="Times New Roman"/>
          <w:sz w:val="28"/>
          <w:lang w:val="kk-KZ"/>
        </w:rPr>
        <w:t>үнәларымыз</w:t>
      </w:r>
      <w:r w:rsidR="00CD067F">
        <w:rPr>
          <w:rFonts w:ascii="Times New Roman" w:hAnsi="Times New Roman" w:cs="Times New Roman"/>
          <w:sz w:val="28"/>
          <w:lang w:val="kk-KZ"/>
        </w:rPr>
        <w:t xml:space="preserve"> арқылы, өмірізде кездесетін қиындықтар</w:t>
      </w:r>
      <w:r w:rsidR="00F151AA">
        <w:rPr>
          <w:rFonts w:ascii="Times New Roman" w:hAnsi="Times New Roman" w:cs="Times New Roman"/>
          <w:sz w:val="28"/>
          <w:lang w:val="kk-KZ"/>
        </w:rPr>
        <w:t xml:space="preserve"> мен сына</w:t>
      </w:r>
      <w:r w:rsidR="0056644D">
        <w:rPr>
          <w:rFonts w:ascii="Times New Roman" w:hAnsi="Times New Roman" w:cs="Times New Roman"/>
          <w:sz w:val="28"/>
          <w:lang w:val="kk-KZ"/>
        </w:rPr>
        <w:t>қтар</w:t>
      </w:r>
      <w:r w:rsidR="00CD067F">
        <w:rPr>
          <w:rFonts w:ascii="Times New Roman" w:hAnsi="Times New Roman" w:cs="Times New Roman"/>
          <w:sz w:val="28"/>
          <w:lang w:val="kk-KZ"/>
        </w:rPr>
        <w:t xml:space="preserve">дан сақтайтын </w:t>
      </w:r>
      <w:r w:rsidR="00CD067F" w:rsidRPr="00CD067F">
        <w:rPr>
          <w:rFonts w:ascii="Times New Roman" w:hAnsi="Times New Roman" w:cs="Times New Roman"/>
          <w:sz w:val="28"/>
          <w:lang w:val="kk-KZ"/>
        </w:rPr>
        <w:t>Құдайдың</w:t>
      </w:r>
      <w:r w:rsidR="00CD067F">
        <w:rPr>
          <w:rFonts w:ascii="Times New Roman" w:hAnsi="Times New Roman" w:cs="Times New Roman"/>
          <w:sz w:val="28"/>
          <w:lang w:val="kk-KZ"/>
        </w:rPr>
        <w:t xml:space="preserve"> қорғанышынан айырылып қалмауымыз үшін мінажат етеміз</w:t>
      </w:r>
      <w:r w:rsidR="00CD067F" w:rsidRPr="00CD067F">
        <w:rPr>
          <w:rFonts w:ascii="Times New Roman" w:hAnsi="Times New Roman" w:cs="Times New Roman"/>
          <w:sz w:val="28"/>
          <w:lang w:val="kk-KZ"/>
        </w:rPr>
        <w:t>.</w:t>
      </w:r>
    </w:p>
    <w:p w:rsidR="006F496F" w:rsidRDefault="006F496F" w:rsidP="006F496F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Осы мінажаттың сонында: «Патшалық, құдірет және ұлылық м</w:t>
      </w:r>
      <w:r w:rsidRPr="006F496F">
        <w:rPr>
          <w:rFonts w:ascii="Times New Roman" w:hAnsi="Times New Roman" w:cs="Times New Roman"/>
          <w:sz w:val="28"/>
          <w:lang w:val="kk-KZ"/>
        </w:rPr>
        <w:t>әңгі бақи Сенікі! Аумин.</w:t>
      </w:r>
      <w:r>
        <w:rPr>
          <w:rFonts w:ascii="Times New Roman" w:hAnsi="Times New Roman" w:cs="Times New Roman"/>
          <w:sz w:val="28"/>
          <w:lang w:val="kk-KZ"/>
        </w:rPr>
        <w:t>» - деп жазылған.</w:t>
      </w:r>
      <w:r w:rsidRPr="006F496F">
        <w:rPr>
          <w:lang w:val="kk-KZ"/>
        </w:rPr>
        <w:t xml:space="preserve"> </w:t>
      </w:r>
      <w:r w:rsidRPr="006F496F">
        <w:rPr>
          <w:rFonts w:ascii="Times New Roman" w:hAnsi="Times New Roman" w:cs="Times New Roman"/>
          <w:sz w:val="28"/>
          <w:lang w:val="kk-KZ"/>
        </w:rPr>
        <w:t>Киелі кітаптың көптеген аудармаларында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6F496F">
        <w:rPr>
          <w:rFonts w:ascii="Times New Roman" w:hAnsi="Times New Roman" w:cs="Times New Roman"/>
          <w:sz w:val="28"/>
          <w:lang w:val="kk-KZ"/>
        </w:rPr>
        <w:t xml:space="preserve"> сіз бұл сөздерді беттің төменгі жағында, </w:t>
      </w:r>
      <w:r w:rsidR="00FE41FD">
        <w:rPr>
          <w:rFonts w:ascii="Times New Roman" w:hAnsi="Times New Roman" w:cs="Times New Roman"/>
          <w:sz w:val="28"/>
          <w:lang w:val="kk-KZ"/>
        </w:rPr>
        <w:t>«</w:t>
      </w:r>
      <w:r w:rsidRPr="006F496F">
        <w:rPr>
          <w:rFonts w:ascii="Times New Roman" w:hAnsi="Times New Roman" w:cs="Times New Roman"/>
          <w:sz w:val="28"/>
          <w:lang w:val="kk-KZ"/>
        </w:rPr>
        <w:t xml:space="preserve">ең жақсы </w:t>
      </w:r>
      <w:r w:rsidR="00FE41FD">
        <w:rPr>
          <w:rFonts w:ascii="Times New Roman" w:hAnsi="Times New Roman" w:cs="Times New Roman"/>
          <w:sz w:val="28"/>
          <w:lang w:val="kk-KZ"/>
        </w:rPr>
        <w:t xml:space="preserve">көне </w:t>
      </w:r>
      <w:r w:rsidRPr="006F496F">
        <w:rPr>
          <w:rFonts w:ascii="Times New Roman" w:hAnsi="Times New Roman" w:cs="Times New Roman"/>
          <w:sz w:val="28"/>
          <w:lang w:val="kk-KZ"/>
        </w:rPr>
        <w:t>қолжазбаларда жоқ</w:t>
      </w:r>
      <w:r w:rsidR="00FE41FD">
        <w:rPr>
          <w:rFonts w:ascii="Times New Roman" w:hAnsi="Times New Roman" w:cs="Times New Roman"/>
          <w:sz w:val="28"/>
          <w:lang w:val="kk-KZ"/>
        </w:rPr>
        <w:t>»</w:t>
      </w:r>
      <w:r w:rsidRPr="006F496F">
        <w:rPr>
          <w:rFonts w:ascii="Times New Roman" w:hAnsi="Times New Roman" w:cs="Times New Roman"/>
          <w:sz w:val="28"/>
          <w:lang w:val="kk-KZ"/>
        </w:rPr>
        <w:t xml:space="preserve"> деген түсіндірме сілтемемен таба аласыз.</w:t>
      </w:r>
    </w:p>
    <w:p w:rsidR="00430C58" w:rsidRDefault="00430C58" w:rsidP="006F496F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430C58">
        <w:rPr>
          <w:rFonts w:ascii="Times New Roman" w:hAnsi="Times New Roman" w:cs="Times New Roman"/>
          <w:sz w:val="28"/>
          <w:lang w:val="kk-KZ"/>
        </w:rPr>
        <w:t xml:space="preserve">Сонымен, бізді Құдай тағының </w:t>
      </w:r>
      <w:bookmarkStart w:id="0" w:name="_GoBack"/>
      <w:bookmarkEnd w:id="0"/>
      <w:r w:rsidRPr="00430C58">
        <w:rPr>
          <w:rFonts w:ascii="Times New Roman" w:hAnsi="Times New Roman" w:cs="Times New Roman"/>
          <w:sz w:val="28"/>
          <w:lang w:val="kk-KZ"/>
        </w:rPr>
        <w:t>табанына апаратын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430C58">
        <w:rPr>
          <w:rFonts w:ascii="Times New Roman" w:hAnsi="Times New Roman" w:cs="Times New Roman"/>
          <w:sz w:val="28"/>
          <w:lang w:val="kk-KZ"/>
        </w:rPr>
        <w:t xml:space="preserve"> осы әдемі сөздерді қосу</w:t>
      </w:r>
      <w:r>
        <w:rPr>
          <w:rFonts w:ascii="Times New Roman" w:hAnsi="Times New Roman" w:cs="Times New Roman"/>
          <w:sz w:val="28"/>
          <w:lang w:val="kk-KZ"/>
        </w:rPr>
        <w:t>ымыз</w:t>
      </w:r>
      <w:r w:rsidRPr="00430C58">
        <w:rPr>
          <w:rFonts w:ascii="Times New Roman" w:hAnsi="Times New Roman" w:cs="Times New Roman"/>
          <w:sz w:val="28"/>
          <w:lang w:val="kk-KZ"/>
        </w:rPr>
        <w:t xml:space="preserve"> керек пе?</w:t>
      </w:r>
      <w:r w:rsidR="00582CAE" w:rsidRPr="00582CAE">
        <w:rPr>
          <w:lang w:val="kk-KZ"/>
        </w:rPr>
        <w:t xml:space="preserve"> </w:t>
      </w:r>
      <w:r w:rsidR="00582CAE" w:rsidRPr="00582CAE">
        <w:rPr>
          <w:rFonts w:ascii="Times New Roman" w:hAnsi="Times New Roman" w:cs="Times New Roman"/>
          <w:sz w:val="28"/>
          <w:lang w:val="kk-KZ"/>
        </w:rPr>
        <w:t>Иса</w:t>
      </w:r>
      <w:r w:rsidR="00582CAE">
        <w:rPr>
          <w:rFonts w:ascii="Times New Roman" w:hAnsi="Times New Roman" w:cs="Times New Roman"/>
          <w:sz w:val="28"/>
          <w:lang w:val="kk-KZ"/>
        </w:rPr>
        <w:t>ның Өзі сол сөздерді</w:t>
      </w:r>
      <w:r w:rsidR="00582CAE" w:rsidRPr="00582CAE">
        <w:rPr>
          <w:rFonts w:ascii="Times New Roman" w:hAnsi="Times New Roman" w:cs="Times New Roman"/>
          <w:sz w:val="28"/>
          <w:lang w:val="kk-KZ"/>
        </w:rPr>
        <w:t xml:space="preserve"> айтты ма?</w:t>
      </w:r>
      <w:r w:rsidR="0090798D">
        <w:rPr>
          <w:rFonts w:ascii="Times New Roman" w:hAnsi="Times New Roman" w:cs="Times New Roman"/>
          <w:sz w:val="28"/>
          <w:lang w:val="kk-KZ"/>
        </w:rPr>
        <w:t xml:space="preserve"> Бәлкім, жоқ. </w:t>
      </w:r>
      <w:r w:rsidR="0090798D" w:rsidRPr="0090798D">
        <w:rPr>
          <w:rFonts w:ascii="Times New Roman" w:hAnsi="Times New Roman" w:cs="Times New Roman"/>
          <w:sz w:val="28"/>
          <w:lang w:val="kk-KZ"/>
        </w:rPr>
        <w:t>Бірақ</w:t>
      </w:r>
      <w:r w:rsidR="0090798D">
        <w:rPr>
          <w:rFonts w:ascii="Times New Roman" w:hAnsi="Times New Roman" w:cs="Times New Roman"/>
          <w:sz w:val="28"/>
          <w:lang w:val="kk-KZ"/>
        </w:rPr>
        <w:t>, Ол шәкірттерінің осылай мінажат етуін күтті ме?</w:t>
      </w:r>
      <w:r w:rsidR="0090798D" w:rsidRPr="0090798D">
        <w:rPr>
          <w:rFonts w:ascii="Times New Roman" w:hAnsi="Times New Roman" w:cs="Times New Roman"/>
          <w:sz w:val="28"/>
          <w:lang w:val="kk-KZ"/>
        </w:rPr>
        <w:t xml:space="preserve"> </w:t>
      </w:r>
      <w:r w:rsidR="008D0218">
        <w:rPr>
          <w:rFonts w:ascii="Times New Roman" w:hAnsi="Times New Roman" w:cs="Times New Roman"/>
          <w:sz w:val="28"/>
          <w:lang w:val="kk-KZ"/>
        </w:rPr>
        <w:t xml:space="preserve">Бәлкім, иә. </w:t>
      </w:r>
      <w:r w:rsidR="008B7EB8">
        <w:rPr>
          <w:rFonts w:ascii="Times New Roman" w:hAnsi="Times New Roman" w:cs="Times New Roman"/>
          <w:sz w:val="28"/>
          <w:lang w:val="kk-KZ"/>
        </w:rPr>
        <w:t>Бұл туралы сіздің ойыңыз қандай?</w:t>
      </w:r>
      <w:r w:rsidR="00E1468C" w:rsidRPr="00E1468C">
        <w:rPr>
          <w:lang w:val="kk-KZ"/>
        </w:rPr>
        <w:t xml:space="preserve"> </w:t>
      </w:r>
      <w:r w:rsidR="00E1468C" w:rsidRPr="00E1468C">
        <w:rPr>
          <w:rFonts w:ascii="Times New Roman" w:hAnsi="Times New Roman" w:cs="Times New Roman"/>
          <w:sz w:val="28"/>
          <w:lang w:val="kk-KZ"/>
        </w:rPr>
        <w:t>«</w:t>
      </w:r>
      <w:r w:rsidR="00E1468C">
        <w:rPr>
          <w:rFonts w:ascii="Times New Roman" w:hAnsi="Times New Roman" w:cs="Times New Roman"/>
          <w:sz w:val="28"/>
          <w:lang w:val="kk-KZ"/>
        </w:rPr>
        <w:t>Патшалық мәңгі бақи Сенікі</w:t>
      </w:r>
      <w:r w:rsidR="00DB1D00">
        <w:rPr>
          <w:rFonts w:ascii="Times New Roman" w:hAnsi="Times New Roman" w:cs="Times New Roman"/>
          <w:sz w:val="28"/>
          <w:lang w:val="kk-KZ"/>
        </w:rPr>
        <w:t xml:space="preserve">...» деген </w:t>
      </w:r>
      <w:r w:rsidR="00E1468C" w:rsidRPr="00E1468C">
        <w:rPr>
          <w:rFonts w:ascii="Times New Roman" w:hAnsi="Times New Roman" w:cs="Times New Roman"/>
          <w:sz w:val="28"/>
          <w:lang w:val="kk-KZ"/>
        </w:rPr>
        <w:t xml:space="preserve">соңғы сөйлем - алғашқы </w:t>
      </w:r>
      <w:r w:rsidR="00DB1D00">
        <w:rPr>
          <w:rFonts w:ascii="Times New Roman" w:hAnsi="Times New Roman" w:cs="Times New Roman"/>
          <w:sz w:val="28"/>
          <w:lang w:val="kk-KZ"/>
        </w:rPr>
        <w:t>мәсіхші қауымында</w:t>
      </w:r>
      <w:r w:rsidR="00F151AA">
        <w:rPr>
          <w:rFonts w:ascii="Times New Roman" w:hAnsi="Times New Roman" w:cs="Times New Roman"/>
          <w:sz w:val="28"/>
          <w:lang w:val="kk-KZ"/>
        </w:rPr>
        <w:t>ғы</w:t>
      </w:r>
      <w:r w:rsidR="00DB1D00">
        <w:rPr>
          <w:rFonts w:ascii="Times New Roman" w:hAnsi="Times New Roman" w:cs="Times New Roman"/>
          <w:sz w:val="28"/>
          <w:lang w:val="kk-KZ"/>
        </w:rPr>
        <w:t xml:space="preserve"> мадақтаудың соңында</w:t>
      </w:r>
      <w:r w:rsidR="00F151AA">
        <w:rPr>
          <w:rFonts w:ascii="Times New Roman" w:hAnsi="Times New Roman" w:cs="Times New Roman"/>
          <w:sz w:val="28"/>
          <w:lang w:val="kk-KZ"/>
        </w:rPr>
        <w:t xml:space="preserve"> қолданылған</w:t>
      </w:r>
      <w:r w:rsidR="00DB1D00">
        <w:rPr>
          <w:rFonts w:ascii="Times New Roman" w:hAnsi="Times New Roman" w:cs="Times New Roman"/>
          <w:sz w:val="28"/>
          <w:lang w:val="kk-KZ"/>
        </w:rPr>
        <w:t xml:space="preserve">, </w:t>
      </w:r>
      <w:r w:rsidR="00E1468C" w:rsidRPr="00E1468C">
        <w:rPr>
          <w:rFonts w:ascii="Times New Roman" w:hAnsi="Times New Roman" w:cs="Times New Roman"/>
          <w:sz w:val="28"/>
          <w:lang w:val="kk-KZ"/>
        </w:rPr>
        <w:t xml:space="preserve">немесе, </w:t>
      </w:r>
      <w:r w:rsidR="00DB1D00">
        <w:rPr>
          <w:rFonts w:ascii="Times New Roman" w:hAnsi="Times New Roman" w:cs="Times New Roman"/>
          <w:sz w:val="28"/>
          <w:lang w:val="kk-KZ"/>
        </w:rPr>
        <w:t>еврейлердің барлық мінажаттарының соңғы сөздеріне</w:t>
      </w:r>
      <w:r w:rsidR="00E1468C" w:rsidRPr="00E1468C">
        <w:rPr>
          <w:rFonts w:ascii="Times New Roman" w:hAnsi="Times New Roman" w:cs="Times New Roman"/>
          <w:sz w:val="28"/>
          <w:lang w:val="kk-KZ"/>
        </w:rPr>
        <w:t xml:space="preserve"> тән.</w:t>
      </w:r>
      <w:r w:rsidR="00583158" w:rsidRPr="00583158">
        <w:rPr>
          <w:lang w:val="kk-KZ"/>
        </w:rPr>
        <w:t xml:space="preserve"> </w:t>
      </w:r>
      <w:r w:rsidR="00583158" w:rsidRPr="00583158">
        <w:rPr>
          <w:rFonts w:ascii="Times New Roman" w:hAnsi="Times New Roman" w:cs="Times New Roman"/>
          <w:sz w:val="28"/>
          <w:lang w:val="kk-KZ"/>
        </w:rPr>
        <w:t>Меніңше, Ыбырайымның рухани ұлдары сияқты</w:t>
      </w:r>
      <w:r w:rsidR="007E4672">
        <w:rPr>
          <w:rFonts w:ascii="Times New Roman" w:hAnsi="Times New Roman" w:cs="Times New Roman"/>
          <w:sz w:val="28"/>
          <w:lang w:val="kk-KZ"/>
        </w:rPr>
        <w:t>, шәкірттері</w:t>
      </w:r>
      <w:r w:rsidR="00583158" w:rsidRPr="00583158">
        <w:rPr>
          <w:rFonts w:ascii="Times New Roman" w:hAnsi="Times New Roman" w:cs="Times New Roman"/>
          <w:sz w:val="28"/>
          <w:lang w:val="kk-KZ"/>
        </w:rPr>
        <w:t xml:space="preserve"> бұл сөздерді міндетті түрде қосатынын</w:t>
      </w:r>
      <w:r w:rsidR="00583158">
        <w:rPr>
          <w:rFonts w:ascii="Times New Roman" w:hAnsi="Times New Roman" w:cs="Times New Roman"/>
          <w:sz w:val="28"/>
          <w:lang w:val="kk-KZ"/>
        </w:rPr>
        <w:t>, Иса</w:t>
      </w:r>
      <w:r w:rsidR="00583158" w:rsidRPr="00583158">
        <w:rPr>
          <w:rFonts w:ascii="Times New Roman" w:hAnsi="Times New Roman" w:cs="Times New Roman"/>
          <w:sz w:val="28"/>
          <w:lang w:val="kk-KZ"/>
        </w:rPr>
        <w:t xml:space="preserve"> түсінген сияқты.</w:t>
      </w:r>
    </w:p>
    <w:p w:rsidR="00E76CF8" w:rsidRPr="00F70FD8" w:rsidRDefault="00E76CF8" w:rsidP="006F496F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E76CF8">
        <w:rPr>
          <w:rFonts w:ascii="Times New Roman" w:hAnsi="Times New Roman" w:cs="Times New Roman"/>
          <w:sz w:val="28"/>
          <w:lang w:val="kk-KZ"/>
        </w:rPr>
        <w:t>«Патшалық, құдірет және ұлылық мәңгі бақи Сенікі! Аумин.»</w:t>
      </w:r>
      <w:r>
        <w:rPr>
          <w:rFonts w:ascii="Times New Roman" w:hAnsi="Times New Roman" w:cs="Times New Roman"/>
          <w:sz w:val="28"/>
          <w:lang w:val="kk-KZ"/>
        </w:rPr>
        <w:t xml:space="preserve"> Қандай әдемі мінажат! Мінажат етіп үйренуді</w:t>
      </w:r>
      <w:r w:rsidR="00F151AA">
        <w:rPr>
          <w:rFonts w:ascii="Times New Roman" w:hAnsi="Times New Roman" w:cs="Times New Roman"/>
          <w:sz w:val="28"/>
          <w:lang w:val="kk-KZ"/>
        </w:rPr>
        <w:t xml:space="preserve"> бастау үшін</w:t>
      </w:r>
      <w:r>
        <w:rPr>
          <w:rFonts w:ascii="Times New Roman" w:hAnsi="Times New Roman" w:cs="Times New Roman"/>
          <w:sz w:val="28"/>
          <w:lang w:val="kk-KZ"/>
        </w:rPr>
        <w:t>, өміріңізде бір қиындық туындаған кезді күтпеңіз. Бүгін, мына</w:t>
      </w:r>
      <w:r w:rsidR="00074EF2">
        <w:rPr>
          <w:rFonts w:ascii="Times New Roman" w:hAnsi="Times New Roman" w:cs="Times New Roman"/>
          <w:sz w:val="28"/>
          <w:lang w:val="kk-KZ"/>
        </w:rPr>
        <w:t>: «</w:t>
      </w:r>
      <w:r w:rsidR="00074EF2">
        <w:rPr>
          <w:rFonts w:ascii="Times New Roman" w:hAnsi="Times New Roman" w:cs="Times New Roman"/>
          <w:sz w:val="28"/>
          <w:lang w:val="kk-KZ"/>
        </w:rPr>
        <w:t>Көктегі Әкеміз...</w:t>
      </w:r>
      <w:r w:rsidR="00074EF2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074EF2">
        <w:rPr>
          <w:rFonts w:ascii="Times New Roman" w:hAnsi="Times New Roman" w:cs="Times New Roman"/>
          <w:sz w:val="28"/>
          <w:lang w:val="kk-KZ"/>
        </w:rPr>
        <w:t xml:space="preserve">деген </w:t>
      </w:r>
      <w:r>
        <w:rPr>
          <w:rFonts w:ascii="Times New Roman" w:hAnsi="Times New Roman" w:cs="Times New Roman"/>
          <w:sz w:val="28"/>
          <w:lang w:val="kk-KZ"/>
        </w:rPr>
        <w:t>ке</w:t>
      </w:r>
      <w:r w:rsidR="00074EF2">
        <w:rPr>
          <w:rFonts w:ascii="Times New Roman" w:hAnsi="Times New Roman" w:cs="Times New Roman"/>
          <w:sz w:val="28"/>
          <w:lang w:val="kk-KZ"/>
        </w:rPr>
        <w:t>ремет сөздерден бастап, Оған жүрегіңізді ашыңыз. Мінажаттың м</w:t>
      </w:r>
      <w:r w:rsidR="00F151AA">
        <w:rPr>
          <w:rFonts w:ascii="Times New Roman" w:hAnsi="Times New Roman" w:cs="Times New Roman"/>
          <w:sz w:val="28"/>
          <w:lang w:val="kk-KZ"/>
        </w:rPr>
        <w:t>әні</w:t>
      </w:r>
      <w:r w:rsidR="00074EF2">
        <w:rPr>
          <w:rFonts w:ascii="Times New Roman" w:hAnsi="Times New Roman" w:cs="Times New Roman"/>
          <w:sz w:val="28"/>
          <w:lang w:val="kk-KZ"/>
        </w:rPr>
        <w:t xml:space="preserve"> осыда.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F70FD8" w:rsidRPr="00F70FD8" w:rsidRDefault="00F70FD8">
      <w:pPr>
        <w:rPr>
          <w:lang w:val="kk-KZ"/>
        </w:rPr>
      </w:pPr>
    </w:p>
    <w:sectPr w:rsidR="00F70FD8" w:rsidRPr="00F7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D8"/>
    <w:rsid w:val="00074EF2"/>
    <w:rsid w:val="00430C58"/>
    <w:rsid w:val="00510CF8"/>
    <w:rsid w:val="0056644D"/>
    <w:rsid w:val="00582CAE"/>
    <w:rsid w:val="00583158"/>
    <w:rsid w:val="006F496F"/>
    <w:rsid w:val="007B4154"/>
    <w:rsid w:val="007E4672"/>
    <w:rsid w:val="008B7EB8"/>
    <w:rsid w:val="008D0218"/>
    <w:rsid w:val="0090798D"/>
    <w:rsid w:val="00955E9C"/>
    <w:rsid w:val="00993767"/>
    <w:rsid w:val="00A508D0"/>
    <w:rsid w:val="00B25B2C"/>
    <w:rsid w:val="00CD067F"/>
    <w:rsid w:val="00D6144E"/>
    <w:rsid w:val="00DA6DB4"/>
    <w:rsid w:val="00DB1D00"/>
    <w:rsid w:val="00E1468C"/>
    <w:rsid w:val="00E7449D"/>
    <w:rsid w:val="00E76CF8"/>
    <w:rsid w:val="00F151AA"/>
    <w:rsid w:val="00F70FD8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B4D8"/>
  <w15:chartTrackingRefBased/>
  <w15:docId w15:val="{088429AD-AE94-4323-AD63-BC3D368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NAZAR FM LAURA</cp:lastModifiedBy>
  <cp:revision>20</cp:revision>
  <dcterms:created xsi:type="dcterms:W3CDTF">2020-05-13T16:30:00Z</dcterms:created>
  <dcterms:modified xsi:type="dcterms:W3CDTF">2020-05-13T16:36:00Z</dcterms:modified>
</cp:coreProperties>
</file>